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7C408" w14:textId="77777777" w:rsidR="009B2A8C" w:rsidRDefault="009B2A8C" w:rsidP="009B2A8C">
      <w:pPr>
        <w:pStyle w:val="BodyText"/>
        <w:ind w:left="3717"/>
        <w:rPr>
          <w:sz w:val="20"/>
        </w:rPr>
      </w:pPr>
      <w:r>
        <w:rPr>
          <w:noProof/>
          <w:sz w:val="20"/>
        </w:rPr>
        <w:drawing>
          <wp:inline distT="0" distB="0" distL="0" distR="0" wp14:anchorId="15B488A7" wp14:editId="63A0C77F">
            <wp:extent cx="1358369" cy="487679"/>
            <wp:effectExtent l="0" t="0" r="0" b="8255"/>
            <wp:docPr id="1" name="image1.png" descr="Tacoma Community College Archive logo." title="Tacoma Community College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58369" cy="487679"/>
                    </a:xfrm>
                    <a:prstGeom prst="rect">
                      <a:avLst/>
                    </a:prstGeom>
                  </pic:spPr>
                </pic:pic>
              </a:graphicData>
            </a:graphic>
          </wp:inline>
        </w:drawing>
      </w:r>
    </w:p>
    <w:p w14:paraId="2C886456" w14:textId="77777777" w:rsidR="009B2A8C" w:rsidRDefault="009B2A8C" w:rsidP="009B2A8C">
      <w:pPr>
        <w:pStyle w:val="BodyText"/>
        <w:spacing w:before="6"/>
        <w:rPr>
          <w:sz w:val="13"/>
        </w:rPr>
      </w:pPr>
    </w:p>
    <w:p w14:paraId="077E13C8" w14:textId="77777777" w:rsidR="009B2A8C" w:rsidRDefault="009B2A8C" w:rsidP="009B2A8C">
      <w:pPr>
        <w:pStyle w:val="Heading2"/>
        <w:spacing w:before="92"/>
        <w:ind w:left="3345" w:right="3359"/>
        <w:jc w:val="center"/>
        <w:rPr>
          <w:rFonts w:ascii="Times New Roman"/>
        </w:rPr>
      </w:pPr>
      <w:bookmarkStart w:id="0" w:name="Deed_of_Gift_Form"/>
      <w:bookmarkEnd w:id="0"/>
      <w:r>
        <w:rPr>
          <w:rFonts w:ascii="Times New Roman"/>
        </w:rPr>
        <w:t>DEED OF GIFT</w:t>
      </w:r>
    </w:p>
    <w:p w14:paraId="0AC99FA6" w14:textId="77777777" w:rsidR="009B2A8C" w:rsidRDefault="009B2A8C" w:rsidP="009B2A8C">
      <w:pPr>
        <w:pStyle w:val="BodyText"/>
        <w:spacing w:before="7"/>
        <w:rPr>
          <w:rFonts w:ascii="Times New Roman"/>
          <w:b/>
          <w:sz w:val="21"/>
        </w:rPr>
      </w:pPr>
    </w:p>
    <w:p w14:paraId="73FE5B6C" w14:textId="77777777" w:rsidR="009B2A8C" w:rsidRDefault="009B2A8C" w:rsidP="009B2A8C">
      <w:pPr>
        <w:pStyle w:val="BodyText"/>
        <w:ind w:left="460" w:right="565"/>
        <w:rPr>
          <w:rFonts w:ascii="Times New Roman"/>
        </w:rPr>
      </w:pPr>
      <w:r>
        <w:rPr>
          <w:rFonts w:ascii="Times New Roman"/>
        </w:rPr>
        <w:t>I, the undersigned Donor, hereby donate and convey to the Tacoma Community College Archive (TCC Archive) the following materials:</w:t>
      </w:r>
    </w:p>
    <w:p w14:paraId="00064050" w14:textId="77777777" w:rsidR="009B2A8C" w:rsidRDefault="009B2A8C" w:rsidP="009B2A8C">
      <w:pPr>
        <w:pStyle w:val="BodyText"/>
        <w:spacing w:before="11"/>
        <w:rPr>
          <w:rFonts w:ascii="Times New Roman"/>
          <w:sz w:val="21"/>
        </w:rPr>
      </w:pPr>
    </w:p>
    <w:p w14:paraId="01449A15" w14:textId="4B00B7E4" w:rsidR="009B2A8C" w:rsidRPr="00FC3426" w:rsidRDefault="009B2A8C" w:rsidP="00FC3426">
      <w:pPr>
        <w:pStyle w:val="BodyText"/>
        <w:tabs>
          <w:tab w:val="left" w:pos="9076"/>
        </w:tabs>
        <w:ind w:left="460"/>
        <w:rPr>
          <w:rFonts w:ascii="Times New Roman"/>
        </w:rPr>
      </w:pPr>
      <w:r>
        <w:rPr>
          <w:rFonts w:ascii="Times New Roman"/>
        </w:rPr>
        <w:t>Name of</w:t>
      </w:r>
      <w:r>
        <w:rPr>
          <w:rFonts w:ascii="Times New Roman"/>
          <w:spacing w:val="-5"/>
        </w:rPr>
        <w:t xml:space="preserve"> </w:t>
      </w:r>
      <w:r>
        <w:rPr>
          <w:rFonts w:ascii="Times New Roman"/>
        </w:rPr>
        <w:t>Collection:</w:t>
      </w:r>
      <w:r>
        <w:rPr>
          <w:rFonts w:ascii="Times New Roman"/>
          <w:u w:val="single"/>
        </w:rPr>
        <w:t xml:space="preserve"> </w:t>
      </w:r>
      <w:r>
        <w:rPr>
          <w:rFonts w:ascii="Times New Roman"/>
          <w:u w:val="single"/>
        </w:rPr>
        <w:tab/>
      </w:r>
    </w:p>
    <w:p w14:paraId="185A6123" w14:textId="53404F27" w:rsidR="00FC3426" w:rsidRPr="00FC3426" w:rsidRDefault="009B2A8C" w:rsidP="00FC3426">
      <w:pPr>
        <w:pStyle w:val="BodyText"/>
        <w:tabs>
          <w:tab w:val="left" w:pos="9083"/>
        </w:tabs>
        <w:spacing w:before="91"/>
        <w:ind w:left="460"/>
        <w:rPr>
          <w:rFonts w:ascii="Times New Roman"/>
        </w:rPr>
      </w:pPr>
      <w:r>
        <w:rPr>
          <w:rFonts w:ascii="Times New Roman"/>
        </w:rPr>
        <w:t>Description of</w:t>
      </w:r>
      <w:r>
        <w:rPr>
          <w:rFonts w:ascii="Times New Roman"/>
          <w:spacing w:val="-8"/>
        </w:rPr>
        <w:t xml:space="preserve"> </w:t>
      </w:r>
      <w:r>
        <w:rPr>
          <w:rFonts w:ascii="Times New Roman"/>
        </w:rPr>
        <w:t>Collection:</w:t>
      </w:r>
      <w:r>
        <w:rPr>
          <w:rFonts w:ascii="Times New Roman"/>
          <w:u w:val="single"/>
        </w:rPr>
        <w:t xml:space="preserve"> </w:t>
      </w:r>
      <w:r>
        <w:rPr>
          <w:rFonts w:ascii="Times New Roman"/>
          <w:u w:val="single"/>
        </w:rPr>
        <w:tab/>
      </w:r>
    </w:p>
    <w:p w14:paraId="6CBB7972" w14:textId="335622B0" w:rsidR="009B2A8C" w:rsidRDefault="009B2A8C" w:rsidP="009B2A8C">
      <w:pPr>
        <w:pStyle w:val="BodyText"/>
        <w:spacing w:before="7"/>
        <w:rPr>
          <w:rFonts w:ascii="Times New Roman"/>
          <w:sz w:val="19"/>
        </w:rPr>
      </w:pPr>
      <w:r>
        <w:rPr>
          <w:noProof/>
        </w:rPr>
        <mc:AlternateContent>
          <mc:Choice Requires="wps">
            <w:drawing>
              <wp:anchor distT="0" distB="0" distL="0" distR="0" simplePos="0" relativeHeight="251659264" behindDoc="1" locked="0" layoutInCell="1" allowOverlap="1" wp14:anchorId="573E7443" wp14:editId="11484CE6">
                <wp:simplePos x="0" y="0"/>
                <wp:positionH relativeFrom="page">
                  <wp:posOffset>1143000</wp:posOffset>
                </wp:positionH>
                <wp:positionV relativeFrom="paragraph">
                  <wp:posOffset>171450</wp:posOffset>
                </wp:positionV>
                <wp:extent cx="5448300" cy="0"/>
                <wp:effectExtent l="9525" t="5080" r="9525" b="13970"/>
                <wp:wrapTopAndBottom/>
                <wp:docPr id="19" name="Straight Connector 19"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BBD53" id="Straight Connector 19" o:spid="_x0000_s1026" alt="Title: Line - Description: Line"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3.5pt" to="51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l2KwIAAFIEAAAOAAAAZHJzL2Uyb0RvYy54bWysVE2P2jAQvVfqf7ByhyRslkIErKoEeqEt&#10;EtsfYGyHWHU8lm0IqOp/79h8iG0vVdUcnLFn5uXNm3FmL6dOkaOwToKeJ/kwS4jQDLjU+3ny7XU1&#10;mCTEeao5VaDFPDkLl7ws3r+b9aYUI2hBcWEJgmhX9maetN6bMk0da0VH3RCM0OhswHbU49buU25p&#10;j+idSkdZNk57sNxYYMI5PK0vzmQR8ZtGMP+1aZzwRM0T5ObjauO6C2u6mNFyb6lpJbvSoP/AoqNS&#10;40fvUDX1lBys/AOqk8yCg8YPGXQpNI1kItaA1eTZb9VsW2pErAXFceYuk/t/sOzLcWOJ5Ni7aUI0&#10;7bBHW2+p3LeeVKA1KgiWBCcXjqFya6kFCim9wtC4QQ1740qEqvTGBhXYSW/NGth3RzRULdV7EWt5&#10;PRtMyoPq6ZuUsHEGmez6z8Axhh48REFPje0CJEpFTrFv53vfxMkThofPRTF5yrC97OZLaXlLNNb5&#10;TwI6Eox5ogL9AEiPa+cDEVreQsKxhpVUKo6F0qRH8HE2iQkOlOTBGcKc3e8qZcmRhsGKT6wKPY9h&#10;Fg6aR7BWUL682p5KdbHx40oHPCwF6Vyty+T8mGbT5WQ5KQbFaLwcFFldDz6uqmIwXuUfnuunuqrq&#10;/GeglhdlKzkXOrC7TXFe/N2UXO/TZf7uc3yXIX2LHvVCsrd3JB17Gdp3GYQd8PPG3nqMgxuDr5cs&#10;3IzHPdqPv4LFLwAAAP//AwBQSwMEFAAGAAgAAAAhAJlYtrbbAAAACgEAAA8AAABkcnMvZG93bnJl&#10;di54bWxMT01PwzAMvSPxHyJP4oJYwiZBVZpOCMTujE1cs8ZrszVO1WRt4dfjiQOc7Gc/vY9iNflW&#10;DNhHF0jD/VyBQKqCdVRr2H683WUgYjJkTRsINXxhhFV5fVWY3IaR3nHYpFqwCMXcaGhS6nIpY9Wg&#10;N3EeOiT+HULvTWLY19L2ZmRx38qFUg/SG0fs0JgOXxqsTpuz1/C5duvd4XX6bo+7YViOt0mdnNX6&#10;ZjY9P4FIOKU/Mlzic3QoOdM+nMlG0TLOFHdJGhaPPC8Etcx42/9eZFnI/xXKHwAAAP//AwBQSwEC&#10;LQAUAAYACAAAACEAtoM4kv4AAADhAQAAEwAAAAAAAAAAAAAAAAAAAAAAW0NvbnRlbnRfVHlwZXNd&#10;LnhtbFBLAQItABQABgAIAAAAIQA4/SH/1gAAAJQBAAALAAAAAAAAAAAAAAAAAC8BAABfcmVscy8u&#10;cmVsc1BLAQItABQABgAIAAAAIQD1dXl2KwIAAFIEAAAOAAAAAAAAAAAAAAAAAC4CAABkcnMvZTJv&#10;RG9jLnhtbFBLAQItABQABgAIAAAAIQCZWLa22wAAAAoBAAAPAAAAAAAAAAAAAAAAAIUEAABkcnMv&#10;ZG93bnJldi54bWxQSwUGAAAAAAQABADzAAAAjQUAAAAA&#10;" strokeweight=".15578mm">
                <w10:wrap type="topAndBottom" anchorx="page"/>
              </v:line>
            </w:pict>
          </mc:Fallback>
        </mc:AlternateContent>
      </w:r>
    </w:p>
    <w:p w14:paraId="6F2EF21D" w14:textId="77777777" w:rsidR="009B2A8C" w:rsidRDefault="009B2A8C" w:rsidP="009B2A8C">
      <w:pPr>
        <w:pStyle w:val="BodyText"/>
        <w:spacing w:before="5"/>
        <w:rPr>
          <w:rFonts w:ascii="Times New Roman"/>
          <w:sz w:val="11"/>
        </w:rPr>
      </w:pPr>
    </w:p>
    <w:p w14:paraId="770B2B5B" w14:textId="77777777" w:rsidR="009B2A8C" w:rsidRDefault="009B2A8C" w:rsidP="009B2A8C">
      <w:pPr>
        <w:pStyle w:val="BodyText"/>
        <w:spacing w:before="92"/>
        <w:ind w:left="460" w:right="670"/>
        <w:jc w:val="both"/>
        <w:rPr>
          <w:rFonts w:ascii="Times New Roman"/>
        </w:rPr>
      </w:pPr>
      <w:r>
        <w:rPr>
          <w:rFonts w:ascii="Times New Roman"/>
        </w:rPr>
        <w:t>I hereby transfer, convey and assign any literary rights, copyrights, or other rights that I possess to the contents of the above named materials (including future additions I may make to them) to the TCC Archive within the limits stated below.</w:t>
      </w:r>
    </w:p>
    <w:p w14:paraId="028B46C3" w14:textId="77777777" w:rsidR="009B2A8C" w:rsidRDefault="009B2A8C" w:rsidP="009B2A8C">
      <w:pPr>
        <w:pStyle w:val="BodyText"/>
        <w:rPr>
          <w:rFonts w:ascii="Times New Roman"/>
        </w:rPr>
      </w:pPr>
    </w:p>
    <w:p w14:paraId="34264E54" w14:textId="77777777" w:rsidR="009B2A8C" w:rsidRDefault="009B2A8C" w:rsidP="009B2A8C">
      <w:pPr>
        <w:pStyle w:val="BodyText"/>
        <w:spacing w:before="1"/>
        <w:ind w:left="460" w:right="516"/>
        <w:rPr>
          <w:rFonts w:ascii="Times New Roman"/>
        </w:rPr>
      </w:pPr>
      <w:r>
        <w:rPr>
          <w:rFonts w:ascii="Times New Roman"/>
        </w:rPr>
        <w:t>The TCC Archive reserves the right to duplicate or to reproduce the above named materials. Some or all of the materials may be digitized and made publicly available in an online repository.</w:t>
      </w:r>
    </w:p>
    <w:p w14:paraId="3C97BBCB" w14:textId="77777777" w:rsidR="009B2A8C" w:rsidRDefault="009B2A8C" w:rsidP="009B2A8C">
      <w:pPr>
        <w:pStyle w:val="BodyText"/>
        <w:spacing w:before="10"/>
        <w:rPr>
          <w:rFonts w:ascii="Times New Roman"/>
          <w:sz w:val="21"/>
        </w:rPr>
      </w:pPr>
    </w:p>
    <w:p w14:paraId="240C2BF8" w14:textId="77777777" w:rsidR="009B2A8C" w:rsidRDefault="009B2A8C" w:rsidP="009B2A8C">
      <w:pPr>
        <w:pStyle w:val="BodyText"/>
        <w:ind w:left="460" w:right="765"/>
        <w:jc w:val="both"/>
        <w:rPr>
          <w:rFonts w:ascii="Times New Roman"/>
        </w:rPr>
      </w:pPr>
      <w:r>
        <w:rPr>
          <w:rFonts w:ascii="Times New Roman"/>
        </w:rPr>
        <w:t>These materials and any future additions I may make to them shall be accessible to all persons, including the general public, subject to the rules and regulations of the TCC Archive, from the date</w:t>
      </w:r>
      <w:bookmarkStart w:id="1" w:name="_GoBack"/>
      <w:bookmarkEnd w:id="1"/>
      <w:r>
        <w:rPr>
          <w:rFonts w:ascii="Times New Roman"/>
        </w:rPr>
        <w:t xml:space="preserve"> of this gift subject to the terms and conditions stated below.</w:t>
      </w:r>
    </w:p>
    <w:p w14:paraId="01FF9F0A" w14:textId="77777777" w:rsidR="009B2A8C" w:rsidRDefault="009B2A8C" w:rsidP="009B2A8C">
      <w:pPr>
        <w:pStyle w:val="BodyText"/>
        <w:spacing w:before="1"/>
        <w:rPr>
          <w:rFonts w:ascii="Times New Roman"/>
        </w:rPr>
      </w:pPr>
    </w:p>
    <w:p w14:paraId="46850339" w14:textId="77777777" w:rsidR="009B2A8C" w:rsidRDefault="009B2A8C" w:rsidP="009B2A8C">
      <w:pPr>
        <w:pStyle w:val="BodyText"/>
        <w:ind w:left="459" w:right="326"/>
        <w:rPr>
          <w:rFonts w:ascii="Times New Roman"/>
        </w:rPr>
      </w:pPr>
      <w:r>
        <w:rPr>
          <w:rFonts w:ascii="Times New Roman"/>
        </w:rPr>
        <w:t>The Tacoma Community College Archive may use its discretion in disposing of materials considered inappropriate for archival retention. Unless other arrangements are made, the Tacoma Community College Archive will reassign or dispose of unwanted materials contained in a collection. Please return any unwanted materials to:</w:t>
      </w:r>
    </w:p>
    <w:p w14:paraId="77D96B36" w14:textId="77777777" w:rsidR="009B2A8C" w:rsidRDefault="009B2A8C" w:rsidP="009B2A8C">
      <w:pPr>
        <w:pStyle w:val="BodyText"/>
        <w:spacing w:before="11"/>
        <w:rPr>
          <w:rFonts w:ascii="Times New Roman"/>
          <w:sz w:val="21"/>
        </w:rPr>
      </w:pPr>
    </w:p>
    <w:p w14:paraId="6AF2EEBA" w14:textId="77777777" w:rsidR="009B2A8C" w:rsidRDefault="009B2A8C" w:rsidP="009B2A8C">
      <w:pPr>
        <w:pStyle w:val="BodyText"/>
        <w:ind w:left="459"/>
        <w:rPr>
          <w:rFonts w:ascii="Times New Roman"/>
        </w:rPr>
      </w:pPr>
      <w:r>
        <w:rPr>
          <w:rFonts w:ascii="Times New Roman"/>
        </w:rPr>
        <w:t>Additional terms and conditions [attach additional sheets if necessary]:</w:t>
      </w:r>
    </w:p>
    <w:p w14:paraId="04BD3602" w14:textId="77777777" w:rsidR="009B2A8C" w:rsidRDefault="009B2A8C" w:rsidP="009B2A8C">
      <w:pPr>
        <w:pStyle w:val="BodyText"/>
        <w:rPr>
          <w:rFonts w:ascii="Times New Roman"/>
        </w:rPr>
      </w:pPr>
    </w:p>
    <w:p w14:paraId="69CD9582" w14:textId="77777777" w:rsidR="009B2A8C" w:rsidRDefault="009B2A8C" w:rsidP="009B2A8C">
      <w:pPr>
        <w:pStyle w:val="BodyText"/>
        <w:ind w:left="459" w:right="609"/>
        <w:rPr>
          <w:rFonts w:ascii="Times New Roman"/>
        </w:rPr>
      </w:pPr>
      <w:r>
        <w:rPr>
          <w:rFonts w:ascii="Times New Roman"/>
        </w:rPr>
        <w:t>I have received an explanation of all terms and conditions of this Deed of Gift and agree to them as indicated. By signing this document, I am certifying that I have legal authority to donate the above named materials.</w:t>
      </w:r>
    </w:p>
    <w:p w14:paraId="0EED9191" w14:textId="77777777" w:rsidR="009B2A8C" w:rsidRDefault="009B2A8C" w:rsidP="009B2A8C">
      <w:pPr>
        <w:pStyle w:val="BodyText"/>
        <w:spacing w:before="11"/>
        <w:rPr>
          <w:rFonts w:ascii="Times New Roman"/>
          <w:sz w:val="13"/>
        </w:rPr>
      </w:pPr>
    </w:p>
    <w:p w14:paraId="61119B18" w14:textId="7FA4B470" w:rsidR="009B2A8C" w:rsidRPr="00FC3426" w:rsidRDefault="009B2A8C" w:rsidP="00FC3426">
      <w:pPr>
        <w:pStyle w:val="BodyText"/>
        <w:tabs>
          <w:tab w:val="left" w:pos="6431"/>
          <w:tab w:val="left" w:pos="7091"/>
          <w:tab w:val="left" w:pos="9054"/>
        </w:tabs>
        <w:spacing w:before="91"/>
        <w:ind w:left="459"/>
        <w:rPr>
          <w:rFonts w:ascii="Times New Roman" w:hAnsi="Times New Roman"/>
        </w:rPr>
      </w:pPr>
      <w:r>
        <w:rPr>
          <w:rFonts w:ascii="Times New Roman" w:hAnsi="Times New Roman"/>
        </w:rPr>
        <w:t>Donor’s</w:t>
      </w:r>
      <w:r>
        <w:rPr>
          <w:rFonts w:ascii="Times New Roman" w:hAnsi="Times New Roman"/>
          <w:spacing w:val="-2"/>
        </w:rPr>
        <w:t xml:space="preserve"> </w:t>
      </w:r>
      <w:r>
        <w:rPr>
          <w:rFonts w:ascii="Times New Roman" w:hAnsi="Times New Roman"/>
        </w:rPr>
        <w:t>Signature:</w:t>
      </w:r>
      <w:r>
        <w:rPr>
          <w:rFonts w:ascii="Times New Roman" w:hAnsi="Times New Roman"/>
          <w:u w:val="single"/>
        </w:rPr>
        <w:t xml:space="preserve"> </w:t>
      </w:r>
      <w:r>
        <w:rPr>
          <w:rFonts w:ascii="Times New Roman" w:hAnsi="Times New Roman"/>
          <w:u w:val="single"/>
        </w:rPr>
        <w:tab/>
      </w:r>
      <w:r>
        <w:rPr>
          <w:rFonts w:ascii="Times New Roman" w:hAnsi="Times New Roman"/>
        </w:rPr>
        <w:tab/>
        <w:t>Date:</w:t>
      </w:r>
      <w:r>
        <w:rPr>
          <w:rFonts w:ascii="Times New Roman" w:hAnsi="Times New Roman"/>
          <w:u w:val="single"/>
        </w:rPr>
        <w:t xml:space="preserve"> </w:t>
      </w:r>
      <w:r>
        <w:rPr>
          <w:rFonts w:ascii="Times New Roman" w:hAnsi="Times New Roman"/>
          <w:u w:val="single"/>
        </w:rPr>
        <w:tab/>
      </w:r>
    </w:p>
    <w:p w14:paraId="3DE74A00" w14:textId="7EEB8CE1" w:rsidR="009B2A8C" w:rsidRPr="00FC3426" w:rsidRDefault="009B2A8C" w:rsidP="00FC3426">
      <w:pPr>
        <w:pStyle w:val="BodyText"/>
        <w:tabs>
          <w:tab w:val="left" w:pos="9003"/>
        </w:tabs>
        <w:spacing w:before="92"/>
        <w:ind w:left="459"/>
        <w:rPr>
          <w:rFonts w:ascii="Times New Roman" w:hAnsi="Times New Roman"/>
        </w:rPr>
      </w:pPr>
      <w:r>
        <w:rPr>
          <w:rFonts w:ascii="Times New Roman" w:hAnsi="Times New Roman"/>
        </w:rPr>
        <w:t>Donor’s Name,</w:t>
      </w:r>
      <w:r>
        <w:rPr>
          <w:rFonts w:ascii="Times New Roman" w:hAnsi="Times New Roman"/>
          <w:spacing w:val="-8"/>
        </w:rPr>
        <w:t xml:space="preserve"> </w:t>
      </w:r>
      <w:r>
        <w:rPr>
          <w:rFonts w:ascii="Times New Roman" w:hAnsi="Times New Roman"/>
        </w:rPr>
        <w:t>Printed:</w:t>
      </w:r>
      <w:r>
        <w:rPr>
          <w:rFonts w:ascii="Times New Roman" w:hAnsi="Times New Roman"/>
          <w:u w:val="single"/>
        </w:rPr>
        <w:t xml:space="preserve"> </w:t>
      </w:r>
      <w:r>
        <w:rPr>
          <w:rFonts w:ascii="Times New Roman" w:hAnsi="Times New Roman"/>
          <w:u w:val="single"/>
        </w:rPr>
        <w:tab/>
      </w:r>
    </w:p>
    <w:p w14:paraId="668B9855" w14:textId="6933723B" w:rsidR="009B2A8C" w:rsidRPr="00FC3426" w:rsidRDefault="009B2A8C" w:rsidP="00FC3426">
      <w:pPr>
        <w:pStyle w:val="BodyText"/>
        <w:tabs>
          <w:tab w:val="left" w:pos="8999"/>
        </w:tabs>
        <w:spacing w:before="92"/>
        <w:ind w:left="459"/>
        <w:rPr>
          <w:rFonts w:ascii="Times New Roman"/>
        </w:rPr>
      </w:pPr>
      <w:r>
        <w:rPr>
          <w:rFonts w:ascii="Times New Roman"/>
        </w:rPr>
        <w:t>Address:</w:t>
      </w:r>
      <w:r>
        <w:rPr>
          <w:rFonts w:ascii="Times New Roman"/>
          <w:u w:val="single"/>
        </w:rPr>
        <w:t xml:space="preserve"> </w:t>
      </w:r>
      <w:r>
        <w:rPr>
          <w:rFonts w:ascii="Times New Roman"/>
          <w:u w:val="single"/>
        </w:rPr>
        <w:tab/>
      </w:r>
    </w:p>
    <w:p w14:paraId="145FD683" w14:textId="77777777" w:rsidR="009B2A8C" w:rsidRDefault="009B2A8C" w:rsidP="009B2A8C">
      <w:pPr>
        <w:pStyle w:val="BodyText"/>
        <w:spacing w:before="9"/>
        <w:rPr>
          <w:rFonts w:ascii="Times New Roman"/>
          <w:sz w:val="19"/>
        </w:rPr>
      </w:pPr>
      <w:r>
        <w:rPr>
          <w:noProof/>
        </w:rPr>
        <mc:AlternateContent>
          <mc:Choice Requires="wps">
            <w:drawing>
              <wp:anchor distT="0" distB="0" distL="0" distR="0" simplePos="0" relativeHeight="251660288" behindDoc="1" locked="0" layoutInCell="1" allowOverlap="1" wp14:anchorId="02C3BD8A" wp14:editId="4A6E4FE0">
                <wp:simplePos x="0" y="0"/>
                <wp:positionH relativeFrom="page">
                  <wp:posOffset>1143000</wp:posOffset>
                </wp:positionH>
                <wp:positionV relativeFrom="paragraph">
                  <wp:posOffset>172720</wp:posOffset>
                </wp:positionV>
                <wp:extent cx="5448300" cy="0"/>
                <wp:effectExtent l="9525" t="11430" r="9525" b="7620"/>
                <wp:wrapTopAndBottom/>
                <wp:docPr id="18" name="Straight Connector 18" descr="Separation 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081BF" id="Straight Connector 18" o:spid="_x0000_s1026" alt="Title: Line - Description: Separation Line"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3.6pt" to="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BdMgIAAF0EAAAOAAAAZHJzL2Uyb0RvYy54bWysVE2P2yAQvVfqf0C+J7az3jRrxVlVdtLL&#10;to2U7Q8ggGNUzCAgcaKq/70D+VC2vVRVfcADA89v3hs8fz72ihyEdRJ0leTjLCFCM+BS76rk2+tq&#10;NEuI81RzqkCLKjkJlzwv3r+bD6YUE+hAcWEJgmhXDqZKOu9NmaaOdaKnbgxGaEy2YHvqcWp3Kbd0&#10;QPRepZMsm6YDWG4sMOEcrjbnZLKI+G0rmP/atk54oqoEufk42jhuw5gu5rTcWWo6yS406D+w6KnU&#10;+NEbVEM9JXsr/4DqJbPgoPVjBn0KbSuZiDVgNXn2WzWbjhoRa0FxnLnJ5P4fLPtyWFsiOXqHTmna&#10;o0cbb6ncdZ7UoDUqCJaEJBeOoXIbYailHv0mL1IL1FR6hafiBOUcjCsRtdZrGwRhR70xL8C+O6Kh&#10;7qjeiVjW68ngoTwYkL45EibOIKnt8Bk47qF7D1HbY2v7AImqkWO08HSzUBw9Ybj4WBSzhwydZtdc&#10;SsvrQWOd/ySgJyGoEhXoB0B6eHE+EKHldUtY1rCSSsUOUZoMCD7NZvGAAyV5SIZtzu62tbLkQEOP&#10;xSdWhZn7bRb2mkewTlC+vMSeSnWO8eNKBzwsBelconMT/XjKnpaz5awYFZPpclRkTTP6uKqL0XSV&#10;f3hsHpq6bvKfgVpelJ3kXOjA7trQefF3DXO5WudWvLX0TYb0LXrUC8le35F09DLYd26ELfDT2l49&#10;xh6Omy/3LVyS+znG93+FxS8AAAD//wMAUEsDBBQABgAIAAAAIQAXdpMY3AAAAAoBAAAPAAAAZHJz&#10;L2Rvd25yZXYueG1sTI/BTsMwEETvSPyDtUhcELVJJYhCnAqB6J3SiqsbbxPTeB3FbhL4erbiAMeZ&#10;Hc2+KVez78SIQ3SBNNwtFAikOlhHjYbt++ttDiImQ9Z0gVDDF0ZYVZcXpSlsmOgNx01qBJdQLIyG&#10;NqW+kDLWLXoTF6FH4tshDN4klkMj7WAmLvedzJS6l9444g+t6fG5xfq4OXkNH2u33h1e5u/uczeO&#10;y+kmqaOzWl9fzU+PIBLO6S8MZ3xGh4qZ9uFENoqOda54S9KQPWQgzgG1zNnZ/zqyKuX/CdUPAAAA&#10;//8DAFBLAQItABQABgAIAAAAIQC2gziS/gAAAOEBAAATAAAAAAAAAAAAAAAAAAAAAABbQ29udGVu&#10;dF9UeXBlc10ueG1sUEsBAi0AFAAGAAgAAAAhADj9If/WAAAAlAEAAAsAAAAAAAAAAAAAAAAALwEA&#10;AF9yZWxzLy5yZWxzUEsBAi0AFAAGAAgAAAAhAF5MMF0yAgAAXQQAAA4AAAAAAAAAAAAAAAAALgIA&#10;AGRycy9lMm9Eb2MueG1sUEsBAi0AFAAGAAgAAAAhABd2kxjcAAAACgEAAA8AAAAAAAAAAAAAAAAA&#10;jAQAAGRycy9kb3ducmV2LnhtbFBLBQYAAAAABAAEAPMAAACVBQAAAAA=&#10;" strokeweight=".15578mm">
                <w10:wrap type="topAndBottom" anchorx="page"/>
              </v:line>
            </w:pict>
          </mc:Fallback>
        </mc:AlternateContent>
      </w:r>
    </w:p>
    <w:p w14:paraId="3BB52D11" w14:textId="77777777" w:rsidR="009B2A8C" w:rsidRDefault="009B2A8C" w:rsidP="009B2A8C">
      <w:pPr>
        <w:pStyle w:val="BodyText"/>
        <w:spacing w:before="5"/>
        <w:rPr>
          <w:rFonts w:ascii="Times New Roman"/>
          <w:sz w:val="11"/>
        </w:rPr>
      </w:pPr>
    </w:p>
    <w:p w14:paraId="6E349A47" w14:textId="1E556431" w:rsidR="009B2A8C" w:rsidRDefault="009B2A8C" w:rsidP="00AC7021">
      <w:pPr>
        <w:pStyle w:val="BodyText"/>
        <w:tabs>
          <w:tab w:val="left" w:pos="4091"/>
          <w:tab w:val="left" w:pos="4640"/>
          <w:tab w:val="left" w:pos="8159"/>
        </w:tabs>
        <w:spacing w:before="92"/>
        <w:ind w:left="460"/>
        <w:rPr>
          <w:rFonts w:ascii="Times New Roman"/>
          <w:u w:val="single"/>
        </w:rPr>
      </w:pPr>
      <w:r>
        <w:rPr>
          <w:rFonts w:ascii="Times New Roman"/>
        </w:rPr>
        <w:t>Telephone:</w:t>
      </w:r>
      <w:r>
        <w:rPr>
          <w:rFonts w:ascii="Times New Roman"/>
          <w:u w:val="single"/>
        </w:rPr>
        <w:t xml:space="preserve"> </w:t>
      </w:r>
      <w:r>
        <w:rPr>
          <w:rFonts w:ascii="Times New Roman"/>
          <w:u w:val="single"/>
        </w:rPr>
        <w:tab/>
      </w:r>
      <w:r>
        <w:rPr>
          <w:rFonts w:ascii="Times New Roman"/>
        </w:rPr>
        <w:tab/>
        <w:t>E-mail:</w:t>
      </w:r>
      <w:r>
        <w:rPr>
          <w:rFonts w:ascii="Times New Roman"/>
          <w:u w:val="single"/>
        </w:rPr>
        <w:t xml:space="preserve"> </w:t>
      </w:r>
      <w:r>
        <w:rPr>
          <w:rFonts w:ascii="Times New Roman"/>
          <w:u w:val="single"/>
        </w:rPr>
        <w:tab/>
      </w:r>
    </w:p>
    <w:p w14:paraId="4CF1718F" w14:textId="77777777" w:rsidR="00AC7021" w:rsidRPr="00AC7021" w:rsidRDefault="00AC7021" w:rsidP="00AC7021">
      <w:pPr>
        <w:pStyle w:val="BodyText"/>
        <w:tabs>
          <w:tab w:val="left" w:pos="4091"/>
          <w:tab w:val="left" w:pos="4640"/>
          <w:tab w:val="left" w:pos="8159"/>
        </w:tabs>
        <w:spacing w:before="92"/>
        <w:ind w:left="460"/>
        <w:rPr>
          <w:rFonts w:ascii="Times New Roman"/>
          <w:u w:val="single"/>
        </w:rPr>
      </w:pPr>
    </w:p>
    <w:p w14:paraId="730F994A" w14:textId="502CD990" w:rsidR="001B65C6" w:rsidRDefault="00FC3426">
      <w:r>
        <w:rPr>
          <w:noProof/>
        </w:rPr>
        <mc:AlternateContent>
          <mc:Choice Requires="wpg">
            <w:drawing>
              <wp:inline distT="0" distB="0" distL="0" distR="0" wp14:anchorId="63A35941" wp14:editId="0CA3FAB1">
                <wp:extent cx="5486400" cy="1138555"/>
                <wp:effectExtent l="0" t="0" r="19050" b="23495"/>
                <wp:docPr id="2" name="Group 2" descr="The Tacoma Community College Archive gratefully acknoledges receipt of this gift and agrees to abide by the above conditions. Donation is not accepted until this document is signed and dated by the Archivist. &#10;&#10;Signature: Date:" title="For Archive Staff Use Onl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138555"/>
                          <a:chOff x="1800" y="259"/>
                          <a:chExt cx="8640" cy="1793"/>
                        </a:xfrm>
                      </wpg:grpSpPr>
                      <wps:wsp>
                        <wps:cNvPr id="3" name="Rectangle 5"/>
                        <wps:cNvSpPr>
                          <a:spLocks noChangeArrowheads="1"/>
                        </wps:cNvSpPr>
                        <wps:spPr bwMode="auto">
                          <a:xfrm>
                            <a:off x="1809" y="271"/>
                            <a:ext cx="8621" cy="176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1912" y="271"/>
                            <a:ext cx="8415" cy="252"/>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912" y="523"/>
                            <a:ext cx="8415" cy="252"/>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1912" y="775"/>
                            <a:ext cx="8415" cy="25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1912" y="1029"/>
                            <a:ext cx="8415" cy="252"/>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1912" y="1281"/>
                            <a:ext cx="8415" cy="25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1912" y="1536"/>
                            <a:ext cx="8415" cy="252"/>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
                        <wps:cNvSpPr>
                          <a:spLocks noChangeArrowheads="1"/>
                        </wps:cNvSpPr>
                        <wps:spPr bwMode="auto">
                          <a:xfrm>
                            <a:off x="1912" y="1788"/>
                            <a:ext cx="8415" cy="252"/>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3"/>
                        <wps:cNvCnPr>
                          <a:cxnSpLocks noChangeShapeType="1"/>
                        </wps:cNvCnPr>
                        <wps:spPr bwMode="auto">
                          <a:xfrm>
                            <a:off x="1810" y="264"/>
                            <a:ext cx="8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1805" y="259"/>
                            <a:ext cx="0" cy="17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1810" y="2047"/>
                            <a:ext cx="862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10435" y="259"/>
                            <a:ext cx="0" cy="17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7"/>
                        <wps:cNvSpPr txBox="1">
                          <a:spLocks noChangeArrowheads="1"/>
                        </wps:cNvSpPr>
                        <wps:spPr bwMode="auto">
                          <a:xfrm>
                            <a:off x="7109" y="1790"/>
                            <a:ext cx="49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4510E" w14:textId="77777777" w:rsidR="00FC3426" w:rsidRDefault="00FC3426" w:rsidP="00FC3426">
                              <w:pPr>
                                <w:spacing w:line="244" w:lineRule="exact"/>
                                <w:rPr>
                                  <w:rFonts w:ascii="Times New Roman"/>
                                </w:rPr>
                              </w:pPr>
                              <w:r>
                                <w:rPr>
                                  <w:rFonts w:ascii="Times New Roman"/>
                                </w:rPr>
                                <w:t>Date:</w:t>
                              </w:r>
                            </w:p>
                          </w:txbxContent>
                        </wps:txbx>
                        <wps:bodyPr rot="0" vert="horz" wrap="square" lIns="0" tIns="0" rIns="0" bIns="0" anchor="t" anchorCtr="0" upright="1">
                          <a:noAutofit/>
                        </wps:bodyPr>
                      </wps:wsp>
                      <wps:wsp>
                        <wps:cNvPr id="16" name="Text Box 18"/>
                        <wps:cNvSpPr txBox="1">
                          <a:spLocks noChangeArrowheads="1"/>
                        </wps:cNvSpPr>
                        <wps:spPr bwMode="auto">
                          <a:xfrm>
                            <a:off x="1912" y="1790"/>
                            <a:ext cx="92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66AB6" w14:textId="77777777" w:rsidR="00FC3426" w:rsidRDefault="00FC3426" w:rsidP="00FC3426">
                              <w:pPr>
                                <w:spacing w:line="244" w:lineRule="exact"/>
                                <w:rPr>
                                  <w:rFonts w:ascii="Times New Roman"/>
                                </w:rPr>
                              </w:pPr>
                              <w:r>
                                <w:rPr>
                                  <w:rFonts w:ascii="Times New Roman"/>
                                </w:rPr>
                                <w:t>Signature:</w:t>
                              </w:r>
                            </w:p>
                          </w:txbxContent>
                        </wps:txbx>
                        <wps:bodyPr rot="0" vert="horz" wrap="square" lIns="0" tIns="0" rIns="0" bIns="0" anchor="t" anchorCtr="0" upright="1">
                          <a:noAutofit/>
                        </wps:bodyPr>
                      </wps:wsp>
                      <wps:wsp>
                        <wps:cNvPr id="17" name="Text Box 19"/>
                        <wps:cNvSpPr txBox="1">
                          <a:spLocks noChangeArrowheads="1"/>
                        </wps:cNvSpPr>
                        <wps:spPr bwMode="auto">
                          <a:xfrm>
                            <a:off x="1912" y="278"/>
                            <a:ext cx="8420" cy="1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8C639" w14:textId="77777777" w:rsidR="00FC3426" w:rsidRDefault="00FC3426" w:rsidP="00FC3426">
                              <w:pPr>
                                <w:spacing w:line="244" w:lineRule="exact"/>
                                <w:rPr>
                                  <w:rFonts w:ascii="Times New Roman"/>
                                  <w:b/>
                                </w:rPr>
                              </w:pPr>
                              <w:r>
                                <w:rPr>
                                  <w:rFonts w:ascii="Times New Roman"/>
                                  <w:b/>
                                </w:rPr>
                                <w:t>FOR ARCHIVE STAFF USE ONLY</w:t>
                              </w:r>
                            </w:p>
                            <w:p w14:paraId="6CF94728" w14:textId="77777777" w:rsidR="00FC3426" w:rsidRDefault="00FC3426" w:rsidP="00FC3426">
                              <w:pPr>
                                <w:spacing w:before="4"/>
                                <w:rPr>
                                  <w:rFonts w:ascii="Times New Roman"/>
                                  <w:sz w:val="21"/>
                                </w:rPr>
                              </w:pPr>
                            </w:p>
                            <w:p w14:paraId="322BAA31" w14:textId="77777777" w:rsidR="00FC3426" w:rsidRDefault="00FC3426" w:rsidP="00FC3426">
                              <w:pPr>
                                <w:rPr>
                                  <w:rFonts w:ascii="Times New Roman"/>
                                </w:rPr>
                              </w:pPr>
                              <w:r>
                                <w:rPr>
                                  <w:rFonts w:ascii="Times New Roman"/>
                                </w:rPr>
                                <w:t xml:space="preserve">The Tacoma Community College Archive gratefully acknowledges receipt of this gift and agrees to abide by the above conditions. </w:t>
                              </w:r>
                              <w:r>
                                <w:rPr>
                                  <w:rFonts w:ascii="Times New Roman"/>
                                  <w:u w:val="single"/>
                                </w:rPr>
                                <w:t>Donation is not accepted until this document is signed</w:t>
                              </w:r>
                              <w:r>
                                <w:rPr>
                                  <w:rFonts w:ascii="Times New Roman"/>
                                </w:rPr>
                                <w:t xml:space="preserve"> </w:t>
                              </w:r>
                              <w:r>
                                <w:rPr>
                                  <w:rFonts w:ascii="Times New Roman"/>
                                  <w:u w:val="single"/>
                                </w:rPr>
                                <w:t>and dated by Archivist</w:t>
                              </w:r>
                              <w:r>
                                <w:rPr>
                                  <w:rFonts w:ascii="Times New Roman"/>
                                </w:rPr>
                                <w:t>.</w:t>
                              </w:r>
                            </w:p>
                          </w:txbxContent>
                        </wps:txbx>
                        <wps:bodyPr rot="0" vert="horz" wrap="square" lIns="0" tIns="0" rIns="0" bIns="0" anchor="t" anchorCtr="0" upright="1">
                          <a:noAutofit/>
                        </wps:bodyPr>
                      </wps:wsp>
                    </wpg:wgp>
                  </a:graphicData>
                </a:graphic>
              </wp:inline>
            </w:drawing>
          </mc:Choice>
          <mc:Fallback>
            <w:pict>
              <v:group w14:anchorId="63A35941" id="Group 2" o:spid="_x0000_s1026" alt="Title: For Archive Staff Use Only - Description: The Tacoma Community College Archive gratefully acknoledges receipt of this gift and agrees to abide by the above conditions. Donation is not accepted until this document is signed and dated by the Archivist. &#10;&#10;Signature: Date:" style="width:6in;height:89.65pt;mso-position-horizontal-relative:char;mso-position-vertical-relative:line" coordorigin="1800,259" coordsize="8640,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sPWgYAACs2AAAOAAAAZHJzL2Uyb0RvYy54bWzsW+tu2zYU/j9g70BowP45lhRJtrQ6RWrH&#10;wYBuLZb0AWiJkolKpEbSsb1h775DUlJ8SdouRd2mkwM4lHkRefidi/gdvXi5qUp0R4SknE0c78x1&#10;EGEpzygrJs672/lg7CCpMMtwyRmZOFsinZcXP/7wYl0nxOdLXmZEIBiEyWRdT5ylUnUyHMp0SSos&#10;z3hNGFTmXFRYwaUohpnAaxi9Koe+60bDNRdZLXhKpIRfZ7bSuTDj5zlJ1Zs8l0ShcuLA3JT5FuZ7&#10;ob+HFy9wUghcL2naTAM/YRYVpgxu2g01wwqjlaBHQ1U0FVzyXJ2lvBryPKcpMWuA1XjuwWquBV/V&#10;Zi1Fsi7qTkwg2gM5PXnY9Pe7twLRbOL4DmK4gi0yd0VwmRGZgqhulwTdYpguRlNeVStG1RZKZUkK&#10;gi5FuqR3BIEIFclXZblFOH3PeEmygkgkSEporRDPkVpSiQqaKwRoQLgQBOoVR3hBM4IWW2hA4ILD&#10;YClnGVWAKHmGZpxhXUTQm3HonKakViRDK6ZoaUfNeLqqCFO6jaQFg1p9jwymlLUj24lSqc7Qzz9t&#10;Ln8xXzfQGKuVIAmCHSMJAISqEmQw56Jb2o3CeY7eSYLesHKrEbOuiwQEdy3qm/qtsNsOxdc8fS+h&#10;enhYr68L2xgt1r/xDO6AV4obxGxyUekhAAtoY4C57YBJNgql8GMYjKPABfymUOd55+MwDC100yXg&#10;W/fzxroeqv0wbquumu66c9N3FJ/r2iFO7H3NXJu56YWBFsp7oMnPA9rNEtfE4FdqeTVAO2+B9gdo&#10;J2ZFSZBZjL45tGpFKq08YdOnS2hFLoXg6yXBGUzKM2vY66AvJOzGRwUMgoqtoEZmGJy0Uh5HvteK&#10;KTJC7MSEk1pIdU14hXRh4gCwldk+fPdaKivRtoneTclLms1pWZoLUSympUB3GKzQ7FL/NZuw16xk&#10;ujHjupsd0f4C84N76Do9U2NV/o49P3Bf+fFgHo1Hg2AehIN45I4Hrhe/iiM3iIPZ/B89QS9IljTL&#10;CHtNGWktnBd82sY2ttbaJmPj0HrixKEfmrXvzV7uLtI1n4cWWVEFBr+k1cQBxMJHN8KJ3tgrlpmy&#10;wrS05eH+9A1uQQbtfyMVQLDdeQvfBc+2gALBYZMA9OCaoLDk4i8HrcHMTxz55woL4qDyVwZIir1A&#10;64YyF0E48uFC7NYsdmswS2GoiaMcMDC6OFXWl6xqQYsl3MkzgmH8EtQ7pwYYen52VsY0GA07kaoF&#10;x6oWaXnvaQ6A9UupGqD0EVULvNCqmh/6DUxaQ9iqUa9pvaY9G00DNNvo6d6pjb6GpoW+8e87Tq3X&#10;tP1gu/dp6Fn7tOhY08ZfQ9NGoyYE78LHHU0zVX30aJ7U++ixiSufW/Q4OtY081R06ujRc/3mkfYh&#10;VevDRzhB6p3a83ZqcEp6GD565sn45Lrmjw9PRXq31geQ39OhCJz+HemawfzJdS08N6cx/cOapnoe&#10;pDB6v/a8/Ro4sWNlMxHbyZVtNDaPib2y9cr2nZ72e8BeWc9muB7PnAQ2ejZllqhMN6whKjtizbB0&#10;t9saSEnjBg2hAkSc7aL7fyKvppVdE5BRoM9jdhQt0qyKpi5NSPv4sUgJFNWHSLWOGsNJyTQTFblx&#10;9GQmCsj1hnB6jHyCuzTrOObf3PhqfDUOBoEfXQ0CdzYbXM6nwSCae6Nwdj6bTmfePv+mWb3P59/0&#10;fDox7NBjlmoE0X4SPQbbY3YZuN4TMVGaCNrFpoHICbHpwgH9LjneniQ0wPQOefEjwrfH5kHSynFo&#10;9myx2WUkWLu5m41wSrvpBoYyOonh9CAJQu/XUyj83nDqJJlTGc6Ow7fg3OXvTwBONzjvLWfv1YuH&#10;U7l0Eof16rfaob7iG+Qd0t5IbeD3NjPmS6WajLRB0x4ePHmTUtS6+CAGIkNHn37wmbRcF3jp+PPA&#10;232jseLj9n1uPk3uzU6zR4NK65f69LMPpp+pzWLTJFj9x0w0iETtcykUbAYaFCxTD4Xnxh16HU1/&#10;bxkOafrTWAavTUI7tgyx31uGBzJUe8vwJRJTtWUwifYd1/D/NhBddsG9gTjMLjixgfBHRyfE7cGV&#10;54f2bKzNmz86H/hYQngfO/Sp6x85m+ssREeQfKsWwrw1Am8kmUT85u0p/crT7rU5Yrx/x+viXwAA&#10;AP//AwBQSwMEFAAGAAgAAAAhAGTFLbncAAAABQEAAA8AAABkcnMvZG93bnJldi54bWxMj0FLw0AQ&#10;he+C/2EZwZvdxGptYzalFPVUBFtBepsm0yQ0Oxuy2yT9945e9DLweI8330uXo21UT52vHRuIJxEo&#10;4twVNZcGPnevd3NQPiAX2DgmAxfysMyur1JMCjfwB/XbUCopYZ+ggSqENtHa5xVZ9BPXEot3dJ3F&#10;ILIrddHhIOW20fdRNNMWa5YPFba0rig/bc/WwNuAw2oav/Sb03F92e8e3782MRlzezOunkEFGsNf&#10;GH7wBR0yYTq4MxdeNQZkSPi94s1nDyIPEnpaTEFnqf5Pn30DAAD//wMAUEsBAi0AFAAGAAgAAAAh&#10;ALaDOJL+AAAA4QEAABMAAAAAAAAAAAAAAAAAAAAAAFtDb250ZW50X1R5cGVzXS54bWxQSwECLQAU&#10;AAYACAAAACEAOP0h/9YAAACUAQAACwAAAAAAAAAAAAAAAAAvAQAAX3JlbHMvLnJlbHNQSwECLQAU&#10;AAYACAAAACEAiM4bD1oGAAArNgAADgAAAAAAAAAAAAAAAAAuAgAAZHJzL2Uyb0RvYy54bWxQSwEC&#10;LQAUAAYACAAAACEAZMUtudwAAAAFAQAADwAAAAAAAAAAAAAAAAC0CAAAZHJzL2Rvd25yZXYueG1s&#10;UEsFBgAAAAAEAAQA8wAAAL0JAAAAAA==&#10;">
                <v:rect id="Rectangle 5" o:spid="_x0000_s1027" style="position:absolute;left:1809;top:271;width:8621;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ps1wgAAANoAAAAPAAAAZHJzL2Rvd25yZXYueG1sRI9BawIx&#10;FITvQv9DeEJvmtWClK1RRFgQ6cHaPXh8TZ67i5uXbZK6679vBMHjMPPNMMv1YFtxJR8axwpm0wwE&#10;sXam4UpB+V1M3kGEiGywdUwKbhRgvXoZLTE3rucvuh5jJVIJhxwV1DF2uZRB12QxTF1HnLyz8xZj&#10;kr6SxmOfym0r51m2kBYbTgs1drStSV+Of1bBmy5+PgOdit9SF36jh/3l0O+Veh0Pmw8QkYb4DD/o&#10;nUkc3K+kGyBX/wAAAP//AwBQSwECLQAUAAYACAAAACEA2+H2y+4AAACFAQAAEwAAAAAAAAAAAAAA&#10;AAAAAAAAW0NvbnRlbnRfVHlwZXNdLnhtbFBLAQItABQABgAIAAAAIQBa9CxbvwAAABUBAAALAAAA&#10;AAAAAAAAAAAAAB8BAABfcmVscy8ucmVsc1BLAQItABQABgAIAAAAIQDg9ps1wgAAANoAAAAPAAAA&#10;AAAAAAAAAAAAAAcCAABkcnMvZG93bnJldi54bWxQSwUGAAAAAAMAAwC3AAAA9gIAAAAA&#10;" fillcolor="#dadada" stroked="f"/>
                <v:rect id="Rectangle 6" o:spid="_x0000_s1028" style="position:absolute;left:1912;top:271;width:841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NBwgAAANoAAAAPAAAAZHJzL2Rvd25yZXYueG1sRI9BawIx&#10;FITvBf9DeIK3mrVKKatRRFgQ6aFaDx6fyXN3cfOyTaK7/feNIPQ4zMw3zGLV20bcyYfasYLJOANB&#10;rJ2puVRw/C5eP0CEiGywcUwKfinAajl4WWBuXMd7uh9iKRKEQ44KqhjbXMqgK7IYxq4lTt7FeYsx&#10;SV9K47FLcNvItyx7lxZrTgsVtrSpSF8PN6tgqovzZ6BT8XPUhV/rfnf96nZKjYb9eg4iUh//w8/2&#10;1iiYweNKugFy+QcAAP//AwBQSwECLQAUAAYACAAAACEA2+H2y+4AAACFAQAAEwAAAAAAAAAAAAAA&#10;AAAAAAAAW0NvbnRlbnRfVHlwZXNdLnhtbFBLAQItABQABgAIAAAAIQBa9CxbvwAAABUBAAALAAAA&#10;AAAAAAAAAAAAAB8BAABfcmVscy8ucmVsc1BLAQItABQABgAIAAAAIQBvHwNBwgAAANoAAAAPAAAA&#10;AAAAAAAAAAAAAAcCAABkcnMvZG93bnJldi54bWxQSwUGAAAAAAMAAwC3AAAA9gIAAAAA&#10;" fillcolor="#dadada" stroked="f"/>
                <v:rect id="Rectangle 7" o:spid="_x0000_s1029" style="position:absolute;left:1912;top:523;width:841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bawgAAANoAAAAPAAAAZHJzL2Rvd25yZXYueG1sRI9BawIx&#10;FITvBf9DeIK3mrViKatRRFgQ6aFaDx6fyXN3cfOyTaK7/feNIPQ4zMw3zGLV20bcyYfasYLJOANB&#10;rJ2puVRw/C5eP0CEiGywcUwKfinAajl4WWBuXMd7uh9iKRKEQ44KqhjbXMqgK7IYxq4lTt7FeYsx&#10;SV9K47FLcNvItyx7lxZrTgsVtrSpSF8PN6tgqovzZ6BT8XPUhV/rfnf96nZKjYb9eg4iUh//w8/2&#10;1iiYweNKugFy+QcAAP//AwBQSwECLQAUAAYACAAAACEA2+H2y+4AAACFAQAAEwAAAAAAAAAAAAAA&#10;AAAAAAAAW0NvbnRlbnRfVHlwZXNdLnhtbFBLAQItABQABgAIAAAAIQBa9CxbvwAAABUBAAALAAAA&#10;AAAAAAAAAAAAAB8BAABfcmVscy8ucmVsc1BLAQItABQABgAIAAAAIQAAU6bawgAAANoAAAAPAAAA&#10;AAAAAAAAAAAAAAcCAABkcnMvZG93bnJldi54bWxQSwUGAAAAAAMAAwC3AAAA9gIAAAAA&#10;" fillcolor="#dadada" stroked="f"/>
                <v:rect id="Rectangle 8" o:spid="_x0000_s1030" style="position:absolute;left:1912;top:775;width:84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TitwgAAANoAAAAPAAAAZHJzL2Rvd25yZXYueG1sRI9BawIx&#10;FITvBf9DeEJvNVsFKVujSGFBxIPaPXh8Jq+7i5uXNYnu9t8bodDjMDPfMIvVYFtxJx8axwreJxkI&#10;Yu1Mw5WC8rt4+wARIrLB1jEp+KUAq+XoZYG5cT0f6H6MlUgQDjkqqGPscimDrslimLiOOHk/zluM&#10;SfpKGo99gttWTrNsLi02nBZq7OirJn053qyCmS7Ou0Cn4lrqwq/1sL3s+61Sr+Nh/Qki0hD/w3/t&#10;jVEwh+eVdAPk8gEAAP//AwBQSwECLQAUAAYACAAAACEA2+H2y+4AAACFAQAAEwAAAAAAAAAAAAAA&#10;AAAAAAAAW0NvbnRlbnRfVHlwZXNdLnhtbFBLAQItABQABgAIAAAAIQBa9CxbvwAAABUBAAALAAAA&#10;AAAAAAAAAAAAAB8BAABfcmVscy8ucmVsc1BLAQItABQABgAIAAAAIQDwgTitwgAAANoAAAAPAAAA&#10;AAAAAAAAAAAAAAcCAABkcnMvZG93bnJldi54bWxQSwUGAAAAAAMAAwC3AAAA9gIAAAAA&#10;" fillcolor="#dadada" stroked="f"/>
                <v:rect id="Rectangle 9" o:spid="_x0000_s1031" style="position:absolute;left:1912;top:1029;width:841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02wgAAANoAAAAPAAAAZHJzL2Rvd25yZXYueG1sRI9BawIx&#10;FITvBf9DeIK3mrWCLatRRFgQ6aFaDx6fyXN3cfOyTaK7/feNIPQ4zMw3zGLV20bcyYfasYLJOANB&#10;rJ2puVRw/C5eP0CEiGywcUwKfinAajl4WWBuXMd7uh9iKRKEQ44KqhjbXMqgK7IYxq4lTt7FeYsx&#10;SV9K47FLcNvItyybSYs1p4UKW9pUpK+Hm1Uw1cX5M9Cp+Dnqwq91v7t+dTulRsN+PQcRqY//4Wd7&#10;axS8w+NKugFy+QcAAP//AwBQSwECLQAUAAYACAAAACEA2+H2y+4AAACFAQAAEwAAAAAAAAAAAAAA&#10;AAAAAAAAW0NvbnRlbnRfVHlwZXNdLnhtbFBLAQItABQABgAIAAAAIQBa9CxbvwAAABUBAAALAAAA&#10;AAAAAAAAAAAAAB8BAABfcmVscy8ucmVsc1BLAQItABQABgAIAAAAIQCfzZ02wgAAANoAAAAPAAAA&#10;AAAAAAAAAAAAAAcCAABkcnMvZG93bnJldi54bWxQSwUGAAAAAAMAAwC3AAAA9gIAAAAA&#10;" fillcolor="#dadada" stroked="f"/>
                <v:rect id="Rectangle 10" o:spid="_x0000_s1032" style="position:absolute;left:1912;top:1281;width:84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lEwAAAANoAAAAPAAAAZHJzL2Rvd25yZXYueG1sRE89a8Mw&#10;EN0L+Q/iAt1qOQ2U4kQJJmAIJkObeuh4lS62iXVyJDV2/301FDo+3vd2P9tB3MmH3rGCVZaDINbO&#10;9NwqaD6qp1cQISIbHByTgh8KsN8tHrZYGDfxO93PsRUphEOBCroYx0LKoDuyGDI3Eifu4rzFmKBv&#10;pfE4pXA7yOc8f5EWe04NHY506Ehfz99WwVpXX6dAn9Wt0ZUv9Vxf36ZaqcflXG5ARJrjv/jPfTQK&#10;0tZ0Jd0AufsFAAD//wMAUEsBAi0AFAAGAAgAAAAhANvh9svuAAAAhQEAABMAAAAAAAAAAAAAAAAA&#10;AAAAAFtDb250ZW50X1R5cGVzXS54bWxQSwECLQAUAAYACAAAACEAWvQsW78AAAAVAQAACwAAAAAA&#10;AAAAAAAAAAAfAQAAX3JlbHMvLnJlbHNQSwECLQAUAAYACAAAACEA7lIJRMAAAADaAAAADwAAAAAA&#10;AAAAAAAAAAAHAgAAZHJzL2Rvd25yZXYueG1sUEsFBgAAAAADAAMAtwAAAPQCAAAAAA==&#10;" fillcolor="#dadada" stroked="f"/>
                <v:rect id="Rectangle 11" o:spid="_x0000_s1033" style="position:absolute;left:1912;top:1536;width:841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zfwgAAANoAAAAPAAAAZHJzL2Rvd25yZXYueG1sRI9BawIx&#10;FITvBf9DeIK3mrWCtKtRRFgQ6aFaDx6fyXN3cfOyTaK7/feNIPQ4zMw3zGLV20bcyYfasYLJOANB&#10;rJ2puVRw/C5e30GEiGywcUwKfinAajl4WWBuXMd7uh9iKRKEQ44KqhjbXMqgK7IYxq4lTt7FeYsx&#10;SV9K47FLcNvItyybSYs1p4UKW9pUpK+Hm1Uw1cX5M9Cp+Dnqwq91v7t+dTulRsN+PQcRqY//4Wd7&#10;axR8wONKugFy+QcAAP//AwBQSwECLQAUAAYACAAAACEA2+H2y+4AAACFAQAAEwAAAAAAAAAAAAAA&#10;AAAAAAAAW0NvbnRlbnRfVHlwZXNdLnhtbFBLAQItABQABgAIAAAAIQBa9CxbvwAAABUBAAALAAAA&#10;AAAAAAAAAAAAAB8BAABfcmVscy8ucmVsc1BLAQItABQABgAIAAAAIQCBHqzfwgAAANoAAAAPAAAA&#10;AAAAAAAAAAAAAAcCAABkcnMvZG93bnJldi54bWxQSwUGAAAAAAMAAwC3AAAA9gIAAAAA&#10;" fillcolor="#dadada" stroked="f"/>
                <v:rect id="Rectangle 12" o:spid="_x0000_s1034" style="position:absolute;left:1912;top:1788;width:841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FhCxAAAANsAAAAPAAAAZHJzL2Rvd25yZXYueG1sRI9Pa8Mw&#10;DMXvhX0Ho8FurdMNSsnqllIIjLLD+uewo2ZrSWgsZ7bXZN9+OhR6k3hP7/202oy+U1eKqQ1sYD4r&#10;QBHb4FquDZxP1XQJKmVkh11gMvBHCTbrh8kKSxcGPtD1mGslIZxKNNDk3JdaJ9uQxzQLPbFo3yF6&#10;zLLGWruIg4T7Tj8XxUJ7bFkaGuxp15C9HH+9gRdbfb0n+qx+zraKWzvuLx/D3pinx3H7CirTmO/m&#10;2/WbE3yhl19kAL3+BwAA//8DAFBLAQItABQABgAIAAAAIQDb4fbL7gAAAIUBAAATAAAAAAAAAAAA&#10;AAAAAAAAAABbQ29udGVudF9UeXBlc10ueG1sUEsBAi0AFAAGAAgAAAAhAFr0LFu/AAAAFQEAAAsA&#10;AAAAAAAAAAAAAAAAHwEAAF9yZWxzLy5yZWxzUEsBAi0AFAAGAAgAAAAhAHZUWELEAAAA2wAAAA8A&#10;AAAAAAAAAAAAAAAABwIAAGRycy9kb3ducmV2LnhtbFBLBQYAAAAAAwADALcAAAD4AgAAAAA=&#10;" fillcolor="#dadada" stroked="f"/>
                <v:line id="Line 13" o:spid="_x0000_s1035" style="position:absolute;visibility:visible;mso-wrap-style:square" from="1810,264" to="1043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4" o:spid="_x0000_s1036" style="position:absolute;visibility:visible;mso-wrap-style:square" from="1805,259" to="1805,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5" o:spid="_x0000_s1037" style="position:absolute;visibility:visible;mso-wrap-style:square" from="1810,2047" to="10430,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TJwwAAANsAAAAPAAAAZHJzL2Rvd25yZXYueG1sRE9LawIx&#10;EL4X+h/CFLwUzWpFZWuUIljqpaJV6XHYzD7sZrIkqa7+elMQepuP7znTeWtqcSLnK8sK+r0EBHFm&#10;dcWFgt3XsjsB4QOyxtoyKbiQh/ns8WGKqbZn3tBpGwoRQ9inqKAMoUml9FlJBn3PNsSRy60zGCJ0&#10;hdQOzzHc1HKQJCNpsOLYUGJDi5Kyn+2vUZAdnsf56rjGq6v6+/B9lMP3z1ypzlP79goiUBv+xXf3&#10;h47zX+Dvl3iAnN0AAAD//wMAUEsBAi0AFAAGAAgAAAAhANvh9svuAAAAhQEAABMAAAAAAAAAAAAA&#10;AAAAAAAAAFtDb250ZW50X1R5cGVzXS54bWxQSwECLQAUAAYACAAAACEAWvQsW78AAAAVAQAACwAA&#10;AAAAAAAAAAAAAAAfAQAAX3JlbHMvLnJlbHNQSwECLQAUAAYACAAAACEAlXvUycMAAADbAAAADwAA&#10;AAAAAAAAAAAAAAAHAgAAZHJzL2Rvd25yZXYueG1sUEsFBgAAAAADAAMAtwAAAPcCAAAAAA==&#10;" strokeweight=".16969mm"/>
                <v:line id="Line 16" o:spid="_x0000_s1038" style="position:absolute;visibility:visible;mso-wrap-style:square" from="10435,259" to="10435,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shapetype id="_x0000_t202" coordsize="21600,21600" o:spt="202" path="m,l,21600r21600,l21600,xe">
                  <v:stroke joinstyle="miter"/>
                  <v:path gradientshapeok="t" o:connecttype="rect"/>
                </v:shapetype>
                <v:shape id="Text Box 17" o:spid="_x0000_s1039" type="#_x0000_t202" style="position:absolute;left:7109;top:1790;width:49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444510E" w14:textId="77777777" w:rsidR="00FC3426" w:rsidRDefault="00FC3426" w:rsidP="00FC3426">
                        <w:pPr>
                          <w:spacing w:line="244" w:lineRule="exact"/>
                          <w:rPr>
                            <w:rFonts w:ascii="Times New Roman"/>
                          </w:rPr>
                        </w:pPr>
                        <w:r>
                          <w:rPr>
                            <w:rFonts w:ascii="Times New Roman"/>
                          </w:rPr>
                          <w:t>Date:</w:t>
                        </w:r>
                      </w:p>
                    </w:txbxContent>
                  </v:textbox>
                </v:shape>
                <v:shape id="Text Box 18" o:spid="_x0000_s1040" type="#_x0000_t202" style="position:absolute;left:1912;top:1790;width:92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BE66AB6" w14:textId="77777777" w:rsidR="00FC3426" w:rsidRDefault="00FC3426" w:rsidP="00FC3426">
                        <w:pPr>
                          <w:spacing w:line="244" w:lineRule="exact"/>
                          <w:rPr>
                            <w:rFonts w:ascii="Times New Roman"/>
                          </w:rPr>
                        </w:pPr>
                        <w:r>
                          <w:rPr>
                            <w:rFonts w:ascii="Times New Roman"/>
                          </w:rPr>
                          <w:t>Signature:</w:t>
                        </w:r>
                      </w:p>
                    </w:txbxContent>
                  </v:textbox>
                </v:shape>
                <v:shape id="Text Box 19" o:spid="_x0000_s1041" type="#_x0000_t202" style="position:absolute;left:1912;top:278;width:8420;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198C639" w14:textId="77777777" w:rsidR="00FC3426" w:rsidRDefault="00FC3426" w:rsidP="00FC3426">
                        <w:pPr>
                          <w:spacing w:line="244" w:lineRule="exact"/>
                          <w:rPr>
                            <w:rFonts w:ascii="Times New Roman"/>
                            <w:b/>
                          </w:rPr>
                        </w:pPr>
                        <w:r>
                          <w:rPr>
                            <w:rFonts w:ascii="Times New Roman"/>
                            <w:b/>
                          </w:rPr>
                          <w:t>FOR ARCHIVE STAFF USE ONLY</w:t>
                        </w:r>
                      </w:p>
                      <w:p w14:paraId="6CF94728" w14:textId="77777777" w:rsidR="00FC3426" w:rsidRDefault="00FC3426" w:rsidP="00FC3426">
                        <w:pPr>
                          <w:spacing w:before="4"/>
                          <w:rPr>
                            <w:rFonts w:ascii="Times New Roman"/>
                            <w:sz w:val="21"/>
                          </w:rPr>
                        </w:pPr>
                      </w:p>
                      <w:p w14:paraId="322BAA31" w14:textId="77777777" w:rsidR="00FC3426" w:rsidRDefault="00FC3426" w:rsidP="00FC3426">
                        <w:pPr>
                          <w:rPr>
                            <w:rFonts w:ascii="Times New Roman"/>
                          </w:rPr>
                        </w:pPr>
                        <w:r>
                          <w:rPr>
                            <w:rFonts w:ascii="Times New Roman"/>
                          </w:rPr>
                          <w:t xml:space="preserve">The Tacoma Community College Archive gratefully acknowledges receipt of this gift and agrees to abide by the above conditions. </w:t>
                        </w:r>
                        <w:r>
                          <w:rPr>
                            <w:rFonts w:ascii="Times New Roman"/>
                            <w:u w:val="single"/>
                          </w:rPr>
                          <w:t>Donation is not accepted until this document is signed</w:t>
                        </w:r>
                        <w:r>
                          <w:rPr>
                            <w:rFonts w:ascii="Times New Roman"/>
                          </w:rPr>
                          <w:t xml:space="preserve"> </w:t>
                        </w:r>
                        <w:r>
                          <w:rPr>
                            <w:rFonts w:ascii="Times New Roman"/>
                            <w:u w:val="single"/>
                          </w:rPr>
                          <w:t>and dated by Archivist</w:t>
                        </w:r>
                        <w:r>
                          <w:rPr>
                            <w:rFonts w:ascii="Times New Roman"/>
                          </w:rPr>
                          <w:t>.</w:t>
                        </w:r>
                      </w:p>
                    </w:txbxContent>
                  </v:textbox>
                </v:shape>
                <w10:anchorlock/>
              </v:group>
            </w:pict>
          </mc:Fallback>
        </mc:AlternateContent>
      </w:r>
    </w:p>
    <w:sectPr w:rsidR="001B65C6" w:rsidSect="009B2A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8C"/>
    <w:rsid w:val="00775CB9"/>
    <w:rsid w:val="009B2A8C"/>
    <w:rsid w:val="00AC7021"/>
    <w:rsid w:val="00B30842"/>
    <w:rsid w:val="00FC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89AB"/>
  <w15:chartTrackingRefBased/>
  <w15:docId w15:val="{582C5BE5-78B3-4699-AE2C-A5B46A69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B2A8C"/>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1"/>
    <w:qFormat/>
    <w:rsid w:val="009B2A8C"/>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B2A8C"/>
    <w:rPr>
      <w:rFonts w:ascii="Calibri" w:eastAsia="Calibri" w:hAnsi="Calibri" w:cs="Calibri"/>
      <w:b/>
      <w:bCs/>
    </w:rPr>
  </w:style>
  <w:style w:type="paragraph" w:styleId="BodyText">
    <w:name w:val="Body Text"/>
    <w:basedOn w:val="Normal"/>
    <w:link w:val="BodyTextChar"/>
    <w:uiPriority w:val="1"/>
    <w:qFormat/>
    <w:rsid w:val="009B2A8C"/>
  </w:style>
  <w:style w:type="character" w:customStyle="1" w:styleId="BodyTextChar">
    <w:name w:val="Body Text Char"/>
    <w:basedOn w:val="DefaultParagraphFont"/>
    <w:link w:val="BodyText"/>
    <w:uiPriority w:val="1"/>
    <w:rsid w:val="009B2A8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43657-FEB3-4CC8-A830-517F9E83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C6B5F-898E-4C89-9D49-9EA7A5255384}">
  <ds:schemaRefs>
    <ds:schemaRef ds:uri="http://schemas.microsoft.com/sharepoint/v3/contenttype/forms"/>
  </ds:schemaRefs>
</ds:datastoreItem>
</file>

<file path=customXml/itemProps3.xml><?xml version="1.0" encoding="utf-8"?>
<ds:datastoreItem xmlns:ds="http://schemas.openxmlformats.org/officeDocument/2006/customXml" ds:itemID="{487709DC-63BE-4A0B-99ED-207543C277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Candice</dc:creator>
  <cp:keywords/>
  <dc:description/>
  <cp:lastModifiedBy>Stephens, Jessica</cp:lastModifiedBy>
  <cp:revision>3</cp:revision>
  <dcterms:created xsi:type="dcterms:W3CDTF">2019-10-16T02:32:00Z</dcterms:created>
  <dcterms:modified xsi:type="dcterms:W3CDTF">2019-12-03T20:56:00Z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